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13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熟练拼读拼音练习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复习6.6学习单。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抽10以内加法口算卡片，并能快速口答。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熟读书pp.6~9;读5遍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读书pp.10~11（my—我的；This is—这是；学生发音不清晰，请家长特别关注）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预习书pp.12，注意</w:t>
            </w:r>
            <w:r>
              <w:rPr>
                <w:rFonts w:hint="default"/>
                <w:color w:val="FF0000"/>
              </w:rPr>
              <w:t>your—你的</w:t>
            </w:r>
            <w:r>
              <w:rPr>
                <w:rFonts w:hint="default"/>
              </w:rPr>
              <w:t>部分学生读成my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复习已学生字和拼音。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1、复习6.6学习单。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2、抽10以内加法口算卡片，并能快速口答。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熟读书pp.6~9;读5遍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读书pp.10~11（my—我的；This is—这是；学生发音不清晰，请家长特别关注）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预习书pp.12，注意</w:t>
            </w:r>
            <w:r>
              <w:rPr>
                <w:rFonts w:hint="default"/>
                <w:color w:val="FF0000"/>
              </w:rPr>
              <w:t>your—你的</w:t>
            </w:r>
            <w:r>
              <w:rPr>
                <w:rFonts w:hint="default"/>
              </w:rPr>
              <w:t>部分学生读成my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复习书24-27页8个声母的顺口溜和拼读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预习书28-29页，至少读5遍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熟读拼音纸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1.抽10以内加法口算卡片，并能快速口答。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熟读书pp.6~9;读5遍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读书pp.10~11（my—我的；This is—这是；学生发音不清晰，请家长特别关注）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预习书pp.12，注意</w:t>
            </w:r>
            <w:r>
              <w:rPr>
                <w:rFonts w:hint="default"/>
                <w:color w:val="FF0000"/>
              </w:rPr>
              <w:t>your—你的</w:t>
            </w:r>
            <w:r>
              <w:rPr>
                <w:rFonts w:hint="default"/>
              </w:rPr>
              <w:t>部分学生读成my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认读所学声母和六单个韵母的四声。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完成钉钉作业。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1.抽10以内加法口算卡片，并能快速口答。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熟读书pp.10~11（my—我的；This is—这是；学生发音不清晰，请家长特别关注）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预习书pp.12，注意</w:t>
            </w:r>
            <w:r>
              <w:rPr>
                <w:rFonts w:hint="default"/>
                <w:color w:val="FF0000"/>
              </w:rPr>
              <w:t>your—你的</w:t>
            </w:r>
            <w:r>
              <w:rPr>
                <w:rFonts w:hint="default"/>
              </w:rPr>
              <w:t>部分学生读成my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复习书24-27页8个声母的顺口溜和拼读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预习书28-29页，至少读5遍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继续完成口答纸</w:t>
            </w:r>
          </w:p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熟读拼音纸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r>
              <w:t>1.熟练口答10以内加法。</w:t>
            </w:r>
          </w:p>
          <w:p>
            <w:pPr>
              <w:rPr>
                <w:rFonts w:hint="default"/>
              </w:rPr>
            </w:pPr>
            <w:r>
              <w:t>2.抽背6—10数的分与合。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熟读书pp.6~9;读5遍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读书pp.10~11（my—我的；This is—这是；学生发音不清晰，请家长特别关注）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预习书pp.12，注意</w:t>
            </w:r>
            <w:r>
              <w:rPr>
                <w:rFonts w:hint="default"/>
                <w:color w:val="FF0000"/>
              </w:rPr>
              <w:t>your—你的</w:t>
            </w:r>
            <w:r>
              <w:rPr>
                <w:rFonts w:hint="default"/>
              </w:rPr>
              <w:t>部分学生读成my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67CF2"/>
    <w:multiLevelType w:val="singleLevel"/>
    <w:tmpl w:val="EFF67CF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052910"/>
    <w:rsid w:val="13812BBD"/>
    <w:rsid w:val="147E656C"/>
    <w:rsid w:val="18F23314"/>
    <w:rsid w:val="1AE54ACC"/>
    <w:rsid w:val="1B345149"/>
    <w:rsid w:val="1C8855FD"/>
    <w:rsid w:val="1E417C82"/>
    <w:rsid w:val="20156244"/>
    <w:rsid w:val="23962C0D"/>
    <w:rsid w:val="269C18F5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BDE63F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5F4554"/>
    <w:rsid w:val="6C4211B4"/>
    <w:rsid w:val="6CA417E5"/>
    <w:rsid w:val="6DC77EB5"/>
    <w:rsid w:val="6F0C29A7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CB6422"/>
    <w:rsid w:val="7C2D186B"/>
    <w:rsid w:val="7DFB9C67"/>
    <w:rsid w:val="7EBC5D56"/>
    <w:rsid w:val="AF5F5959"/>
    <w:rsid w:val="AF6F4C3C"/>
    <w:rsid w:val="AFD39BF1"/>
    <w:rsid w:val="BB973899"/>
    <w:rsid w:val="D76EA4BA"/>
    <w:rsid w:val="DF775A70"/>
    <w:rsid w:val="DFFD79FF"/>
    <w:rsid w:val="F1FD82B6"/>
    <w:rsid w:val="F7AD7FB9"/>
    <w:rsid w:val="FBDFFCFD"/>
    <w:rsid w:val="FC7611C1"/>
    <w:rsid w:val="FCFF9747"/>
    <w:rsid w:val="FDFEBDCF"/>
    <w:rsid w:val="FFF7D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2023-10-13T16:26:55Z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